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9" w:rsidRPr="00DF6A09" w:rsidRDefault="00A06769" w:rsidP="00A06769">
      <w:bookmarkStart w:id="0" w:name="_GoBack"/>
      <w:bookmarkEnd w:id="0"/>
      <w:r w:rsidRPr="00DF6A09">
        <w:t>ANNEXE I/ANNEX I</w:t>
      </w:r>
      <w:r w:rsidR="00DF6A09" w:rsidRPr="00DF6A09">
        <w:t>/</w:t>
      </w:r>
      <w:r w:rsidR="00DF6A09">
        <w:rPr>
          <w:lang w:val="ru-RU"/>
        </w:rPr>
        <w:t>ПРИЛОЖЕНИЕ</w:t>
      </w:r>
      <w:r w:rsidR="00DF6A09" w:rsidRPr="00DF6A09">
        <w:t xml:space="preserve"> </w:t>
      </w:r>
      <w:r w:rsidR="00DF6A09" w:rsidRPr="006908C7">
        <w:t>I</w:t>
      </w:r>
    </w:p>
    <w:p w:rsidR="00A06769" w:rsidRPr="00DF6A09" w:rsidRDefault="00A06769" w:rsidP="00A06769"/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92674" w:rsidRPr="00D60987" w:rsidRDefault="00092674" w:rsidP="0009267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92674" w:rsidRPr="00D60987" w:rsidRDefault="00092674" w:rsidP="00092674">
      <w:pPr>
        <w:rPr>
          <w:szCs w:val="22"/>
          <w:u w:val="single"/>
          <w:lang w:val="fr-CH"/>
        </w:rPr>
      </w:pPr>
    </w:p>
    <w:p w:rsidR="00092674" w:rsidRPr="00D60987" w:rsidRDefault="00092674" w:rsidP="00092674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B09A2" w:rsidRPr="00D60987" w:rsidRDefault="00BB09A2" w:rsidP="00BB09A2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BB09A2" w:rsidRDefault="00BB09A2" w:rsidP="00BB09A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>
        <w:rPr>
          <w:szCs w:val="22"/>
        </w:rPr>
        <w:t xml:space="preserve"> 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 xml:space="preserve">, </w:t>
      </w:r>
      <w:r w:rsidR="00B265D4"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 w:rsidRPr="00B265D4">
        <w:rPr>
          <w:szCs w:val="22"/>
        </w:rPr>
        <w:t xml:space="preserve"> </w:t>
      </w:r>
      <w:r w:rsidR="00B265D4">
        <w:rPr>
          <w:szCs w:val="22"/>
        </w:rPr>
        <w:t>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EC7BE1">
        <w:t xml:space="preserve"> </w:t>
      </w:r>
      <w:r w:rsidR="00EC7BE1">
        <w:rPr>
          <w:szCs w:val="22"/>
        </w:rPr>
        <w:t>(Mr.)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2164A">
      <w:pPr>
        <w:rPr>
          <w:szCs w:val="22"/>
        </w:rPr>
      </w:pPr>
      <w:r w:rsidRPr="00DF6B84">
        <w:rPr>
          <w:szCs w:val="22"/>
        </w:rPr>
        <w:t>Johann WIPLINGER</w:t>
      </w:r>
      <w:r w:rsidR="00EC7BE1" w:rsidRPr="00DF6B84">
        <w:rPr>
          <w:szCs w:val="22"/>
        </w:rPr>
        <w:t xml:space="preserve"> (Mr.)</w:t>
      </w:r>
      <w:r w:rsidRPr="00DF6B84">
        <w:rPr>
          <w:szCs w:val="22"/>
        </w:rPr>
        <w:t xml:space="preserve">, </w:t>
      </w:r>
      <w:r w:rsidR="00E8094A" w:rsidRPr="00DF6B84">
        <w:rPr>
          <w:szCs w:val="22"/>
        </w:rPr>
        <w:t>Trade</w:t>
      </w:r>
      <w:r w:rsidR="00CE38F6" w:rsidRPr="00DF6B84">
        <w:rPr>
          <w:szCs w:val="22"/>
        </w:rPr>
        <w:t xml:space="preserve"> M</w:t>
      </w:r>
      <w:r w:rsidR="00E8094A" w:rsidRPr="00DF6B84">
        <w:rPr>
          <w:szCs w:val="22"/>
        </w:rPr>
        <w:t>ark Examiner</w:t>
      </w:r>
      <w:r w:rsidRPr="00DF6B84">
        <w:rPr>
          <w:szCs w:val="22"/>
        </w:rPr>
        <w:t>, Legal Department, Austrian Patent Office, Vienna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0305B" w:rsidRPr="00DF6B84" w:rsidRDefault="0010305B" w:rsidP="0010305B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10305B" w:rsidRPr="00DF6B84" w:rsidRDefault="0010305B" w:rsidP="0010305B">
      <w:pPr>
        <w:rPr>
          <w:szCs w:val="22"/>
          <w:u w:val="single"/>
        </w:rPr>
      </w:pPr>
    </w:p>
    <w:p w:rsidR="0010305B" w:rsidRPr="00FA00ED" w:rsidRDefault="00816722" w:rsidP="0010305B">
      <w:pPr>
        <w:rPr>
          <w:szCs w:val="22"/>
        </w:rPr>
      </w:pPr>
      <w:proofErr w:type="spellStart"/>
      <w:r w:rsidRPr="00FA00ED">
        <w:rPr>
          <w:szCs w:val="22"/>
        </w:rPr>
        <w:t>Larysa</w:t>
      </w:r>
      <w:proofErr w:type="spellEnd"/>
      <w:r w:rsidRPr="00FA00ED">
        <w:rPr>
          <w:szCs w:val="22"/>
        </w:rPr>
        <w:t xml:space="preserve"> YERMACHONAK </w:t>
      </w:r>
      <w:r w:rsidR="0010305B" w:rsidRPr="00FA00ED">
        <w:rPr>
          <w:szCs w:val="22"/>
        </w:rPr>
        <w:t>(M</w:t>
      </w:r>
      <w:r w:rsidRPr="00FA00ED">
        <w:rPr>
          <w:szCs w:val="22"/>
        </w:rPr>
        <w:t>s.</w:t>
      </w:r>
      <w:r w:rsidR="0010305B" w:rsidRPr="00FA00ED">
        <w:rPr>
          <w:szCs w:val="22"/>
        </w:rPr>
        <w:t xml:space="preserve">), </w:t>
      </w:r>
      <w:r w:rsidRPr="00FA00ED">
        <w:rPr>
          <w:szCs w:val="22"/>
        </w:rPr>
        <w:t>Deputy Head, Trademarks Department, National Center of Intellectual Property</w:t>
      </w:r>
      <w:r w:rsidR="0010305B" w:rsidRPr="00FA00ED">
        <w:rPr>
          <w:szCs w:val="22"/>
        </w:rPr>
        <w:t xml:space="preserve"> (NCIP), Minsk</w:t>
      </w:r>
    </w:p>
    <w:p w:rsidR="0010305B" w:rsidRPr="00FA00ED" w:rsidRDefault="0010305B" w:rsidP="0010305B">
      <w:pPr>
        <w:rPr>
          <w:szCs w:val="22"/>
          <w:u w:val="single"/>
        </w:rPr>
      </w:pPr>
    </w:p>
    <w:p w:rsidR="0010305B" w:rsidRPr="00FA00ED" w:rsidRDefault="0010305B" w:rsidP="0010305B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45005C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YANG</w:t>
      </w:r>
      <w:r w:rsidR="000A3FA5">
        <w:rPr>
          <w:szCs w:val="22"/>
        </w:rPr>
        <w:t xml:space="preserve"> </w:t>
      </w:r>
      <w:r>
        <w:rPr>
          <w:szCs w:val="22"/>
        </w:rPr>
        <w:t>Jianyu</w:t>
      </w:r>
      <w:r w:rsidR="0022164A"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>
        <w:rPr>
          <w:szCs w:val="22"/>
        </w:rPr>
        <w:t>Beijing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21C01" w:rsidRPr="009C308F" w:rsidRDefault="00321C01" w:rsidP="00321C01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321C01" w:rsidRPr="009C308F" w:rsidRDefault="00321C01" w:rsidP="00321C01">
      <w:pPr>
        <w:rPr>
          <w:szCs w:val="22"/>
          <w:u w:val="single"/>
        </w:rPr>
      </w:pPr>
    </w:p>
    <w:p w:rsidR="00321C01" w:rsidRDefault="00321C01" w:rsidP="00321C01">
      <w:pPr>
        <w:rPr>
          <w:szCs w:val="22"/>
        </w:rPr>
      </w:pPr>
      <w:r>
        <w:rPr>
          <w:szCs w:val="22"/>
        </w:rPr>
        <w:t>Tea MAJERSKI (Ms.), Classification Expert, Trademarks and Industrial Designs Department, State Intellectual Property Office (SIPO), Zagreb</w:t>
      </w:r>
    </w:p>
    <w:p w:rsidR="00321C01" w:rsidRDefault="00321C01" w:rsidP="00321C01">
      <w:pPr>
        <w:rPr>
          <w:szCs w:val="22"/>
        </w:rPr>
      </w:pPr>
    </w:p>
    <w:p w:rsidR="00321C01" w:rsidRDefault="00321C01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</w:t>
      </w:r>
      <w:r w:rsidR="00D77C1D">
        <w:rPr>
          <w:szCs w:val="22"/>
        </w:rPr>
        <w:t xml:space="preserve">Industry, </w:t>
      </w:r>
      <w:r w:rsidR="00BD767B" w:rsidRPr="000E2DC6">
        <w:rPr>
          <w:szCs w:val="22"/>
        </w:rPr>
        <w:t xml:space="preserve">Business </w:t>
      </w:r>
      <w:r w:rsidR="00BD767B">
        <w:rPr>
          <w:szCs w:val="22"/>
        </w:rPr>
        <w:t xml:space="preserve">and </w:t>
      </w:r>
      <w:r w:rsidR="00D77C1D">
        <w:rPr>
          <w:szCs w:val="22"/>
        </w:rPr>
        <w:t>Financial Affairs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</w:t>
      </w:r>
      <w:r w:rsidR="00EC7BE1">
        <w:rPr>
          <w:szCs w:val="22"/>
        </w:rPr>
        <w:t xml:space="preserve"> (Mr.)</w:t>
      </w:r>
      <w:r>
        <w:rPr>
          <w:szCs w:val="22"/>
        </w:rPr>
        <w:t>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 xml:space="preserve">Ministry of </w:t>
      </w:r>
      <w:r w:rsidR="00D77C1D">
        <w:rPr>
          <w:szCs w:val="22"/>
        </w:rPr>
        <w:t xml:space="preserve">Industry, </w:t>
      </w:r>
      <w:r w:rsidR="003A57EE" w:rsidRPr="003A57EE">
        <w:rPr>
          <w:szCs w:val="22"/>
        </w:rPr>
        <w:t xml:space="preserve">Business and </w:t>
      </w:r>
      <w:r w:rsidR="00D77C1D">
        <w:rPr>
          <w:szCs w:val="22"/>
        </w:rPr>
        <w:t>Financial Affairs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Pr="0062781B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</w:t>
      </w:r>
      <w:r w:rsidR="00C83EB8">
        <w:rPr>
          <w:szCs w:val="22"/>
          <w:lang w:val="es-ES"/>
        </w:rPr>
        <w:t>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8E28B9">
        <w:rPr>
          <w:szCs w:val="22"/>
          <w:lang w:val="es-ES"/>
        </w:rPr>
        <w:t xml:space="preserve">de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</w:t>
      </w:r>
      <w:r w:rsidR="00983DF7">
        <w:rPr>
          <w:szCs w:val="22"/>
          <w:lang w:val="es-ES"/>
        </w:rPr>
        <w:t> </w:t>
      </w:r>
      <w:r w:rsidR="001530A9">
        <w:rPr>
          <w:szCs w:val="22"/>
          <w:lang w:val="es-ES"/>
        </w:rPr>
        <w:t>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 w:rsidR="002917AF">
        <w:rPr>
          <w:szCs w:val="22"/>
          <w:lang w:val="es-ES"/>
        </w:rPr>
        <w:t>Energía</w:t>
      </w:r>
      <w:r w:rsidR="005E07B9">
        <w:rPr>
          <w:szCs w:val="22"/>
          <w:lang w:val="es-ES"/>
        </w:rPr>
        <w:t>,</w:t>
      </w:r>
      <w:r w:rsidR="002917AF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>Turismo</w:t>
      </w:r>
      <w:r w:rsidR="005E07B9">
        <w:rPr>
          <w:szCs w:val="22"/>
          <w:lang w:val="es-ES"/>
        </w:rPr>
        <w:t xml:space="preserve"> y Agenda Digital</w:t>
      </w:r>
      <w:r w:rsidRPr="000E2DC6">
        <w:rPr>
          <w:szCs w:val="22"/>
          <w:lang w:val="es-ES"/>
        </w:rPr>
        <w:t>, Madrid</w:t>
      </w:r>
      <w:r w:rsidRPr="0062781B">
        <w:rPr>
          <w:szCs w:val="22"/>
          <w:lang w:val="es-ES"/>
        </w:rPr>
        <w:t xml:space="preserve"> </w:t>
      </w:r>
    </w:p>
    <w:p w:rsidR="00E7774C" w:rsidRPr="0062781B" w:rsidRDefault="00E7774C">
      <w:pPr>
        <w:rPr>
          <w:szCs w:val="22"/>
          <w:u w:val="single"/>
          <w:lang w:val="es-ES"/>
        </w:rPr>
      </w:pPr>
    </w:p>
    <w:p w:rsidR="00AC5478" w:rsidRPr="0062781B" w:rsidRDefault="00AC5478">
      <w:pPr>
        <w:rPr>
          <w:szCs w:val="22"/>
          <w:u w:val="single"/>
          <w:lang w:val="es-ES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A83DC2" w:rsidRPr="000E2DC6">
        <w:rPr>
          <w:color w:val="000000"/>
          <w:szCs w:val="22"/>
        </w:rPr>
        <w:t xml:space="preserve">Office of the </w:t>
      </w:r>
      <w:r w:rsidR="00A83DC2">
        <w:rPr>
          <w:color w:val="000000"/>
          <w:szCs w:val="22"/>
        </w:rPr>
        <w:t xml:space="preserve">Deputy </w:t>
      </w:r>
      <w:r w:rsidR="00A83DC2" w:rsidRPr="000E2DC6">
        <w:rPr>
          <w:color w:val="000000"/>
          <w:szCs w:val="22"/>
        </w:rPr>
        <w:t>Commissioner for Trademark</w:t>
      </w:r>
      <w:r w:rsidR="00A83DC2" w:rsidRPr="00254AD8">
        <w:rPr>
          <w:color w:val="000000"/>
          <w:szCs w:val="22"/>
        </w:rPr>
        <w:t xml:space="preserve"> </w:t>
      </w:r>
      <w:r w:rsidR="00254AD8" w:rsidRPr="00254AD8">
        <w:rPr>
          <w:color w:val="000000"/>
          <w:szCs w:val="22"/>
        </w:rPr>
        <w:t>Classification Policy and Practice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0A0D9D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KELLY</w:t>
      </w:r>
      <w:r w:rsidR="00997400" w:rsidRPr="00997400">
        <w:rPr>
          <w:szCs w:val="22"/>
        </w:rPr>
        <w:t xml:space="preserve"> (Ms.), </w:t>
      </w:r>
      <w:r w:rsidR="000D1B8B">
        <w:rPr>
          <w:szCs w:val="22"/>
        </w:rPr>
        <w:t xml:space="preserve">Staff </w:t>
      </w:r>
      <w:r w:rsidR="00997400"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="00997400"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4667B4" w:rsidRPr="000E2DC6" w:rsidRDefault="004667B4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A0D9D" w:rsidRPr="00997400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Sonya STEPHENS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0A0D9D" w:rsidRPr="000E2DC6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Pr="009C308F" w:rsidRDefault="00E33F99" w:rsidP="00E33F99">
      <w:pPr>
        <w:rPr>
          <w:szCs w:val="22"/>
          <w:u w:val="single"/>
        </w:rPr>
      </w:pPr>
      <w:r w:rsidRPr="009C308F">
        <w:rPr>
          <w:szCs w:val="22"/>
          <w:u w:val="single"/>
        </w:rPr>
        <w:t>EX-RÉPUBLIQUE YOUGOSLAVE DE MACÉDOINE/THE FORMER YUGOSLAV REPUBLIC OF MACEDONIA</w:t>
      </w:r>
    </w:p>
    <w:p w:rsidR="00E33F99" w:rsidRPr="009C308F" w:rsidRDefault="00E33F99" w:rsidP="00E33F99">
      <w:pPr>
        <w:rPr>
          <w:szCs w:val="22"/>
          <w:u w:val="single"/>
        </w:rPr>
      </w:pPr>
    </w:p>
    <w:p w:rsidR="00E33F99" w:rsidRDefault="00E33F99" w:rsidP="00E33F99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E33F99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lastRenderedPageBreak/>
        <w:t>FÉDÉRATION DE RUSSIE/RUSSIAN FEDERATION</w:t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F96AB6" w:rsidRPr="001C08C3">
        <w:rPr>
          <w:szCs w:val="22"/>
        </w:rPr>
        <w:t>Head of Division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8778B1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778B1">
        <w:rPr>
          <w:szCs w:val="22"/>
        </w:rPr>
        <w:t>Olli</w:t>
      </w:r>
      <w:r>
        <w:rPr>
          <w:szCs w:val="22"/>
        </w:rPr>
        <w:t xml:space="preserve"> TEERIKANGAS</w:t>
      </w:r>
      <w:r w:rsidR="00EC7BE1" w:rsidRPr="008778B1">
        <w:rPr>
          <w:szCs w:val="22"/>
        </w:rPr>
        <w:t xml:space="preserve"> (Mr.)</w:t>
      </w:r>
      <w:r w:rsidR="00271D83" w:rsidRPr="008778B1">
        <w:rPr>
          <w:szCs w:val="22"/>
        </w:rPr>
        <w:t xml:space="preserve">, </w:t>
      </w:r>
      <w:r w:rsidR="00E1578F">
        <w:rPr>
          <w:szCs w:val="22"/>
        </w:rPr>
        <w:t>Head of Unit</w:t>
      </w:r>
      <w:r w:rsidR="00271D83" w:rsidRPr="008778B1">
        <w:rPr>
          <w:szCs w:val="22"/>
        </w:rPr>
        <w:t>, Trademarks</w:t>
      </w:r>
      <w:r w:rsidR="00E1578F">
        <w:rPr>
          <w:szCs w:val="22"/>
        </w:rPr>
        <w:t xml:space="preserve"> and Designs</w:t>
      </w:r>
      <w:r w:rsidR="00271D83" w:rsidRPr="008778B1">
        <w:rPr>
          <w:szCs w:val="22"/>
        </w:rPr>
        <w:t xml:space="preserve">, </w:t>
      </w:r>
      <w:r w:rsidR="00CF3ABC" w:rsidRPr="008778B1">
        <w:rPr>
          <w:szCs w:val="22"/>
        </w:rPr>
        <w:t>Finnish</w:t>
      </w:r>
      <w:r w:rsidR="00271D83" w:rsidRPr="008778B1">
        <w:rPr>
          <w:szCs w:val="22"/>
        </w:rPr>
        <w:t xml:space="preserve"> Patent and Registration</w:t>
      </w:r>
      <w:r w:rsidR="00CF3ABC" w:rsidRPr="008778B1">
        <w:rPr>
          <w:szCs w:val="22"/>
        </w:rPr>
        <w:t xml:space="preserve"> Office</w:t>
      </w:r>
      <w:r w:rsidR="00271D83" w:rsidRPr="008778B1">
        <w:rPr>
          <w:szCs w:val="22"/>
        </w:rPr>
        <w:t xml:space="preserve">, Helsinki </w:t>
      </w: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1578F" w:rsidRPr="008778B1" w:rsidRDefault="00384718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="00E1578F" w:rsidRPr="008778B1">
        <w:rPr>
          <w:szCs w:val="22"/>
        </w:rPr>
        <w:t xml:space="preserve"> (M</w:t>
      </w:r>
      <w:r>
        <w:rPr>
          <w:szCs w:val="22"/>
        </w:rPr>
        <w:t>s</w:t>
      </w:r>
      <w:r w:rsidR="00E1578F" w:rsidRPr="008778B1">
        <w:rPr>
          <w:szCs w:val="22"/>
        </w:rPr>
        <w:t xml:space="preserve">.), </w:t>
      </w:r>
      <w:r>
        <w:rPr>
          <w:szCs w:val="22"/>
        </w:rPr>
        <w:t>Assistant Administrative Office</w:t>
      </w:r>
      <w:r w:rsidR="00D76C28">
        <w:rPr>
          <w:szCs w:val="22"/>
        </w:rPr>
        <w:t>r</w:t>
      </w:r>
      <w:r w:rsidR="00E1578F"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="00E1578F" w:rsidRPr="008778B1">
        <w:rPr>
          <w:szCs w:val="22"/>
        </w:rPr>
        <w:t xml:space="preserve">Trademarks, Finnish Patent and Registration Office, Helsinki </w:t>
      </w:r>
    </w:p>
    <w:p w:rsidR="00E1578F" w:rsidRPr="008778B1" w:rsidRDefault="00E1578F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responsable de pôle </w:t>
      </w:r>
      <w:r w:rsidR="00CB613C">
        <w:rPr>
          <w:szCs w:val="22"/>
          <w:lang w:val="fr-CH"/>
        </w:rPr>
        <w:t>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CB613C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Laure ZERAH</w:t>
      </w:r>
      <w:r w:rsidR="00EC7BE1">
        <w:rPr>
          <w:szCs w:val="22"/>
          <w:lang w:val="fr-CH"/>
        </w:rPr>
        <w:t xml:space="preserve"> </w:t>
      </w:r>
      <w:r w:rsidR="00EC7BE1"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="00EC7BE1" w:rsidRPr="00EC7BE1">
        <w:rPr>
          <w:szCs w:val="22"/>
          <w:lang w:val="fr-CH"/>
        </w:rPr>
        <w:t>)</w:t>
      </w:r>
      <w:r w:rsidR="008E7DD5" w:rsidRPr="000E2DC6">
        <w:rPr>
          <w:szCs w:val="22"/>
          <w:lang w:val="fr-CH"/>
        </w:rPr>
        <w:t xml:space="preserve">, </w:t>
      </w:r>
      <w:r w:rsidR="008E7DD5">
        <w:rPr>
          <w:szCs w:val="22"/>
          <w:lang w:val="fr-CH"/>
        </w:rPr>
        <w:t>juriste</w:t>
      </w:r>
      <w:r>
        <w:rPr>
          <w:szCs w:val="22"/>
          <w:lang w:val="fr-CH"/>
        </w:rPr>
        <w:t xml:space="preserve"> spécialisée en examen</w:t>
      </w:r>
      <w:r w:rsidR="008E7DD5">
        <w:rPr>
          <w:szCs w:val="22"/>
          <w:lang w:val="fr-CH"/>
        </w:rPr>
        <w:t xml:space="preserve"> de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1331C" w:rsidRDefault="0071331C" w:rsidP="0071331C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71331C" w:rsidRDefault="0071331C" w:rsidP="0071331C">
      <w:pPr>
        <w:rPr>
          <w:szCs w:val="22"/>
          <w:u w:val="single"/>
        </w:rPr>
      </w:pPr>
    </w:p>
    <w:p w:rsidR="0071331C" w:rsidRDefault="0071331C" w:rsidP="0071331C">
      <w:pPr>
        <w:rPr>
          <w:szCs w:val="22"/>
        </w:rPr>
      </w:pPr>
      <w:r>
        <w:rPr>
          <w:szCs w:val="22"/>
        </w:rPr>
        <w:t xml:space="preserve">Lilla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SZAKACS (Ms.), International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71331C" w:rsidRDefault="0071331C" w:rsidP="0071331C">
      <w:pPr>
        <w:rPr>
          <w:szCs w:val="22"/>
        </w:rPr>
      </w:pPr>
    </w:p>
    <w:p w:rsidR="0071331C" w:rsidRDefault="008D446C" w:rsidP="0071331C">
      <w:pPr>
        <w:rPr>
          <w:szCs w:val="22"/>
        </w:rPr>
      </w:pPr>
      <w:r>
        <w:rPr>
          <w:szCs w:val="22"/>
        </w:rPr>
        <w:t>Daniel LAKATOS</w:t>
      </w:r>
      <w:r w:rsidR="0071331C">
        <w:rPr>
          <w:szCs w:val="22"/>
        </w:rPr>
        <w:t xml:space="preserve"> (Mr.), </w:t>
      </w:r>
      <w:r>
        <w:rPr>
          <w:szCs w:val="22"/>
        </w:rPr>
        <w:t>Trademark Examiner,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</w:t>
      </w:r>
      <w:r w:rsidR="0071331C">
        <w:rPr>
          <w:szCs w:val="22"/>
        </w:rPr>
        <w:t>, Hungarian Intellectual Property Office (HIPO), Budapest</w:t>
      </w:r>
    </w:p>
    <w:p w:rsidR="0071331C" w:rsidRDefault="0071331C" w:rsidP="007C31F8">
      <w:pPr>
        <w:outlineLvl w:val="0"/>
        <w:rPr>
          <w:szCs w:val="22"/>
          <w:u w:val="single"/>
        </w:rPr>
      </w:pPr>
    </w:p>
    <w:p w:rsidR="0071331C" w:rsidRDefault="0071331C" w:rsidP="007C31F8">
      <w:pPr>
        <w:outlineLvl w:val="0"/>
        <w:rPr>
          <w:szCs w:val="22"/>
          <w:u w:val="single"/>
        </w:rPr>
      </w:pP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524E62" w:rsidRPr="00BD0AD0" w:rsidRDefault="00524E62" w:rsidP="00524E62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Expert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524E62" w:rsidRPr="00BD0AD0" w:rsidRDefault="00524E62" w:rsidP="00524E62">
      <w:pPr>
        <w:rPr>
          <w:szCs w:val="22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 w:rsidR="008B7DD8">
        <w:rPr>
          <w:szCs w:val="22"/>
        </w:rPr>
        <w:t>Expert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 xml:space="preserve">Italian Patent and Trademark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524E62" w:rsidRDefault="00524E62" w:rsidP="005A3FB6">
      <w:pPr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347328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="0022164A" w:rsidRPr="000E2DC6">
        <w:rPr>
          <w:szCs w:val="22"/>
        </w:rPr>
        <w:t xml:space="preserve"> </w:t>
      </w:r>
      <w:r w:rsidR="00EC7BE1">
        <w:rPr>
          <w:szCs w:val="22"/>
        </w:rPr>
        <w:t>(Mr.)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097102" w:rsidP="0022164A">
      <w:pPr>
        <w:tabs>
          <w:tab w:val="left" w:pos="3686"/>
        </w:tabs>
        <w:suppressAutoHyphens/>
      </w:pPr>
      <w:r>
        <w:t>Mariko YAMANE</w:t>
      </w:r>
      <w:r w:rsidR="0022164A" w:rsidRPr="000E2DC6">
        <w:t xml:space="preserve"> (Ms.), </w:t>
      </w:r>
      <w:r w:rsidR="00A929EE"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</w:t>
      </w:r>
      <w:r w:rsidR="0089470E">
        <w:t>ŠĀ</w:t>
      </w:r>
      <w:r>
        <w:t>NE</w:t>
      </w:r>
      <w:r w:rsidR="00144019">
        <w:t xml:space="preserve"> </w:t>
      </w:r>
      <w:r w:rsidR="0022164A" w:rsidRPr="00EA3F35">
        <w:t xml:space="preserve">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0061A3" w:rsidRDefault="000061A3" w:rsidP="000061A3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061A3" w:rsidRDefault="000061A3" w:rsidP="000061A3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62781B" w:rsidRDefault="00084C43" w:rsidP="00084C43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84C43" w:rsidRPr="0062781B" w:rsidRDefault="00084C43" w:rsidP="00084C43">
      <w:pPr>
        <w:rPr>
          <w:szCs w:val="22"/>
          <w:u w:val="single"/>
          <w:lang w:val="es-ES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EE1C4F">
        <w:rPr>
          <w:szCs w:val="22"/>
          <w:lang w:val="it-IT"/>
        </w:rPr>
        <w:t>Marcas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62781B">
        <w:t>Synnøve</w:t>
      </w:r>
      <w:proofErr w:type="spellEnd"/>
      <w:r w:rsidRPr="0062781B">
        <w:t xml:space="preserve"> HEIMDAHL (Ms.), </w:t>
      </w:r>
      <w:r w:rsidR="00905683">
        <w:rPr>
          <w:szCs w:val="22"/>
        </w:rPr>
        <w:t>Senior Executive Officer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Pr="0062781B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2510" w:rsidRPr="005C617C" w:rsidRDefault="00651C01" w:rsidP="00F8251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C617C">
        <w:rPr>
          <w:szCs w:val="22"/>
        </w:rPr>
        <w:t>Willibrord</w:t>
      </w:r>
      <w:proofErr w:type="spellEnd"/>
      <w:r w:rsidRPr="005C617C">
        <w:rPr>
          <w:szCs w:val="22"/>
        </w:rPr>
        <w:t xml:space="preserve"> NEYS</w:t>
      </w:r>
      <w:r w:rsidR="00EC7BE1" w:rsidRPr="005C617C">
        <w:rPr>
          <w:szCs w:val="22"/>
        </w:rPr>
        <w:t xml:space="preserve"> (M</w:t>
      </w:r>
      <w:r w:rsidRPr="005C617C">
        <w:rPr>
          <w:szCs w:val="22"/>
        </w:rPr>
        <w:t>r</w:t>
      </w:r>
      <w:r w:rsidR="00EC7BE1" w:rsidRPr="005C617C">
        <w:rPr>
          <w:szCs w:val="22"/>
        </w:rPr>
        <w:t>.)</w:t>
      </w:r>
      <w:r w:rsidR="00F82510" w:rsidRPr="005C617C">
        <w:rPr>
          <w:szCs w:val="22"/>
        </w:rPr>
        <w:t xml:space="preserve">, </w:t>
      </w:r>
      <w:r w:rsidRPr="005C617C">
        <w:rPr>
          <w:szCs w:val="22"/>
        </w:rPr>
        <w:t>Lawyer</w:t>
      </w:r>
      <w:r w:rsidR="00527ECE" w:rsidRPr="005C617C">
        <w:rPr>
          <w:szCs w:val="22"/>
        </w:rPr>
        <w:t>,</w:t>
      </w:r>
      <w:r w:rsidR="00F82510" w:rsidRPr="005C617C">
        <w:rPr>
          <w:szCs w:val="22"/>
        </w:rPr>
        <w:t xml:space="preserve"> </w:t>
      </w:r>
      <w:r w:rsidRPr="005C617C">
        <w:rPr>
          <w:szCs w:val="22"/>
        </w:rPr>
        <w:t>Legal Affairs, Benelux Office for Intellectual Property (BOIP), The Hague</w:t>
      </w:r>
    </w:p>
    <w:p w:rsidR="00F82510" w:rsidRPr="005C617C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B18EF" w:rsidRPr="005C617C" w:rsidRDefault="002B18EF" w:rsidP="00084C43">
      <w:pPr>
        <w:tabs>
          <w:tab w:val="left" w:pos="3686"/>
        </w:tabs>
        <w:suppressAutoHyphens/>
        <w:rPr>
          <w:szCs w:val="22"/>
          <w:u w:val="single"/>
        </w:rPr>
      </w:pPr>
    </w:p>
    <w:p w:rsidR="00511F59" w:rsidRDefault="00511F5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870EC0" w:rsidP="003E126B">
      <w:pPr>
        <w:rPr>
          <w:szCs w:val="22"/>
        </w:rPr>
      </w:pPr>
      <w:r>
        <w:rPr>
          <w:szCs w:val="22"/>
        </w:rPr>
        <w:t>Anna SULKO</w:t>
      </w:r>
      <w:r w:rsidR="003E126B" w:rsidRPr="00B402F3">
        <w:rPr>
          <w:szCs w:val="22"/>
        </w:rPr>
        <w:t xml:space="preserve"> (Ms.), </w:t>
      </w:r>
      <w:r w:rsidR="003E126B">
        <w:rPr>
          <w:szCs w:val="22"/>
        </w:rPr>
        <w:t xml:space="preserve">Trademark Expert, Trademark Department, </w:t>
      </w:r>
      <w:r w:rsidRPr="00870EC0">
        <w:rPr>
          <w:szCs w:val="22"/>
        </w:rPr>
        <w:t>Patent Office of the Republic of Poland</w:t>
      </w:r>
      <w:r w:rsidR="003E126B" w:rsidRPr="00B402F3">
        <w:rPr>
          <w:szCs w:val="22"/>
        </w:rPr>
        <w:t>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D27F74" w:rsidP="0030782C">
      <w:pPr>
        <w:rPr>
          <w:szCs w:val="22"/>
        </w:rPr>
      </w:pPr>
      <w:r>
        <w:rPr>
          <w:szCs w:val="22"/>
        </w:rPr>
        <w:t xml:space="preserve">KIM Tae </w:t>
      </w:r>
      <w:proofErr w:type="spellStart"/>
      <w:r>
        <w:rPr>
          <w:szCs w:val="22"/>
        </w:rPr>
        <w:t>Hyung</w:t>
      </w:r>
      <w:proofErr w:type="spellEnd"/>
      <w:r w:rsidR="00EC7BE1">
        <w:rPr>
          <w:szCs w:val="22"/>
        </w:rPr>
        <w:t xml:space="preserve"> (Mr.)</w:t>
      </w:r>
      <w:r w:rsidR="0030782C" w:rsidRPr="00EC58A6">
        <w:rPr>
          <w:szCs w:val="22"/>
        </w:rPr>
        <w:t xml:space="preserve">, </w:t>
      </w:r>
      <w:r>
        <w:rPr>
          <w:szCs w:val="22"/>
        </w:rPr>
        <w:t>Examiner</w:t>
      </w:r>
      <w:r w:rsidR="0030782C" w:rsidRPr="00EC58A6">
        <w:rPr>
          <w:szCs w:val="22"/>
        </w:rPr>
        <w:t xml:space="preserve">, </w:t>
      </w:r>
      <w:r w:rsidR="0030782C">
        <w:rPr>
          <w:szCs w:val="22"/>
        </w:rPr>
        <w:t xml:space="preserve">Trademark Examination </w:t>
      </w:r>
      <w:r w:rsidR="0030782C" w:rsidRPr="00EC58A6">
        <w:rPr>
          <w:szCs w:val="22"/>
        </w:rPr>
        <w:t>Division</w:t>
      </w:r>
      <w:r>
        <w:rPr>
          <w:szCs w:val="22"/>
        </w:rPr>
        <w:t xml:space="preserve"> III</w:t>
      </w:r>
      <w:r w:rsidR="0030782C" w:rsidRPr="00EC58A6">
        <w:rPr>
          <w:szCs w:val="22"/>
        </w:rPr>
        <w:t>, Korean Intellectual Property Office (KIPO), Daejeon</w:t>
      </w:r>
    </w:p>
    <w:p w:rsidR="00F34B90" w:rsidRPr="002B2FEA" w:rsidRDefault="00F34B90" w:rsidP="00F34B90">
      <w:pPr>
        <w:rPr>
          <w:szCs w:val="22"/>
          <w:u w:val="single"/>
        </w:rPr>
      </w:pPr>
    </w:p>
    <w:p w:rsidR="00F34B90" w:rsidRPr="00EC58A6" w:rsidRDefault="00F34B90" w:rsidP="00F34B90">
      <w:pPr>
        <w:rPr>
          <w:szCs w:val="22"/>
        </w:rPr>
      </w:pPr>
      <w:r w:rsidRPr="00F34B90">
        <w:rPr>
          <w:szCs w:val="22"/>
        </w:rPr>
        <w:t>KIM Man Ho</w:t>
      </w:r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Team Manager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071944" w:rsidRDefault="00071944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</w:t>
      </w:r>
      <w:r w:rsidR="00C90AC7" w:rsidRPr="00C90AC7">
        <w:rPr>
          <w:szCs w:val="22"/>
        </w:rPr>
        <w:t xml:space="preserve">Classification </w:t>
      </w:r>
      <w:r w:rsidR="002A62BD">
        <w:rPr>
          <w:szCs w:val="22"/>
        </w:rPr>
        <w:t>and Design</w:t>
      </w:r>
      <w:r w:rsidR="00C90AC7"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EC7BE1">
        <w:rPr>
          <w:szCs w:val="22"/>
        </w:rPr>
        <w:t xml:space="preserve"> (Mr.)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D4046B" w:rsidRDefault="00D4046B" w:rsidP="00D4046B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D4046B" w:rsidRDefault="00D4046B" w:rsidP="00D4046B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>Expert, Trademark</w:t>
      </w:r>
      <w:r w:rsidR="005C617C">
        <w:rPr>
          <w:szCs w:val="22"/>
        </w:rPr>
        <w:t>s</w:t>
      </w:r>
      <w:r>
        <w:rPr>
          <w:szCs w:val="22"/>
        </w:rPr>
        <w:t xml:space="preserve"> and Design</w:t>
      </w:r>
      <w:r w:rsidR="005C617C">
        <w:rPr>
          <w:szCs w:val="22"/>
        </w:rPr>
        <w:t>s</w:t>
      </w:r>
      <w:r>
        <w:rPr>
          <w:szCs w:val="22"/>
        </w:rPr>
        <w:t xml:space="preserve">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37D" w:rsidRDefault="00BF137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EC7BE1">
        <w:rPr>
          <w:szCs w:val="22"/>
        </w:rPr>
        <w:t xml:space="preserve"> (Mr.)</w:t>
      </w:r>
      <w:r w:rsidR="00060C6A" w:rsidRPr="000E2DC6">
        <w:rPr>
          <w:szCs w:val="22"/>
        </w:rPr>
        <w:t xml:space="preserve">, </w:t>
      </w:r>
      <w:r w:rsidR="000142D4">
        <w:rPr>
          <w:szCs w:val="22"/>
        </w:rPr>
        <w:t xml:space="preserve">Trademark Examiner, </w:t>
      </w:r>
      <w:r w:rsidR="00060C6A">
        <w:rPr>
          <w:szCs w:val="22"/>
        </w:rPr>
        <w:t xml:space="preserve">Design and Trademark </w:t>
      </w:r>
      <w:r w:rsidR="000142D4">
        <w:rPr>
          <w:szCs w:val="22"/>
        </w:rPr>
        <w:t>Department</w:t>
      </w:r>
      <w:r w:rsidR="00060C6A">
        <w:rPr>
          <w:szCs w:val="22"/>
        </w:rPr>
        <w:t xml:space="preserve">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="00EC7BE1">
        <w:rPr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EC7BE1">
        <w:rPr>
          <w:szCs w:val="22"/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 w:rsidR="00EC7BE1"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</w:t>
      </w:r>
      <w:r w:rsidR="00DF6B84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  <w:u w:val="single"/>
          <w:lang w:val="fr-CH"/>
        </w:rPr>
      </w:pPr>
      <w:r w:rsidRPr="00CD7101">
        <w:rPr>
          <w:szCs w:val="22"/>
          <w:u w:val="single"/>
          <w:lang w:val="fr-CH"/>
        </w:rPr>
        <w:t>ARABIE SAOUDITE/SAUDI ARABIA</w:t>
      </w:r>
    </w:p>
    <w:p w:rsidR="00CD21EE" w:rsidRPr="00CD7101" w:rsidRDefault="00CD21EE" w:rsidP="00CD21EE">
      <w:pPr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</w:rPr>
      </w:pPr>
      <w:proofErr w:type="spellStart"/>
      <w:r w:rsidRPr="00CD7101">
        <w:rPr>
          <w:szCs w:val="22"/>
        </w:rPr>
        <w:t>Abdulaziz</w:t>
      </w:r>
      <w:proofErr w:type="spellEnd"/>
      <w:r w:rsidRPr="00CD7101">
        <w:rPr>
          <w:szCs w:val="22"/>
        </w:rPr>
        <w:t xml:space="preserve"> </w:t>
      </w:r>
      <w:r w:rsidR="00CD7101" w:rsidRPr="00CD7101">
        <w:rPr>
          <w:szCs w:val="22"/>
        </w:rPr>
        <w:t>Moha</w:t>
      </w:r>
      <w:r w:rsidR="00CD7101">
        <w:rPr>
          <w:szCs w:val="22"/>
        </w:rPr>
        <w:t xml:space="preserve">mmed F. </w:t>
      </w:r>
      <w:r w:rsidRPr="00CD7101">
        <w:rPr>
          <w:szCs w:val="22"/>
        </w:rPr>
        <w:t>ALJTHALEEN</w:t>
      </w:r>
      <w:r w:rsidR="00EC7BE1" w:rsidRPr="00CD7101">
        <w:rPr>
          <w:szCs w:val="22"/>
        </w:rPr>
        <w:t xml:space="preserve"> (Mr.)</w:t>
      </w:r>
      <w:r w:rsidRPr="00CD7101">
        <w:rPr>
          <w:szCs w:val="22"/>
        </w:rPr>
        <w:t xml:space="preserve">, </w:t>
      </w:r>
      <w:r w:rsidR="00CD7101">
        <w:rPr>
          <w:szCs w:val="22"/>
        </w:rPr>
        <w:t xml:space="preserve">Legal </w:t>
      </w:r>
      <w:r w:rsidRPr="00CD7101">
        <w:rPr>
          <w:szCs w:val="22"/>
        </w:rPr>
        <w:t>Counsel, Department</w:t>
      </w:r>
      <w:r w:rsidR="00CD7101" w:rsidRPr="00CD7101">
        <w:rPr>
          <w:szCs w:val="22"/>
        </w:rPr>
        <w:t xml:space="preserve"> </w:t>
      </w:r>
      <w:r w:rsidR="00CD7101">
        <w:rPr>
          <w:szCs w:val="22"/>
        </w:rPr>
        <w:t xml:space="preserve">of </w:t>
      </w:r>
      <w:r w:rsidR="00CD7101" w:rsidRPr="00CD7101">
        <w:rPr>
          <w:szCs w:val="22"/>
        </w:rPr>
        <w:t>Law</w:t>
      </w:r>
      <w:r w:rsidRPr="00CD7101">
        <w:rPr>
          <w:szCs w:val="22"/>
        </w:rPr>
        <w:t>, Ministry of Energy, Industry and Mineral Resources, Riyadh</w:t>
      </w:r>
    </w:p>
    <w:p w:rsidR="00CD21EE" w:rsidRPr="00CD7101" w:rsidRDefault="00CD21EE" w:rsidP="00CD21EE">
      <w:pPr>
        <w:rPr>
          <w:szCs w:val="22"/>
        </w:rPr>
      </w:pPr>
    </w:p>
    <w:p w:rsidR="00D65202" w:rsidRPr="00CD7101" w:rsidRDefault="00D65202" w:rsidP="00D65202">
      <w:pPr>
        <w:rPr>
          <w:szCs w:val="22"/>
        </w:rPr>
      </w:pPr>
      <w:proofErr w:type="spellStart"/>
      <w:r w:rsidRPr="00CD7101">
        <w:rPr>
          <w:szCs w:val="22"/>
        </w:rPr>
        <w:t>A</w:t>
      </w:r>
      <w:r>
        <w:rPr>
          <w:szCs w:val="22"/>
        </w:rPr>
        <w:t>beer</w:t>
      </w:r>
      <w:proofErr w:type="spellEnd"/>
      <w:r>
        <w:rPr>
          <w:szCs w:val="22"/>
        </w:rPr>
        <w:t xml:space="preserve"> AL RASHED</w:t>
      </w:r>
      <w:r w:rsidRPr="00CD7101">
        <w:rPr>
          <w:szCs w:val="22"/>
        </w:rPr>
        <w:t xml:space="preserve"> (M</w:t>
      </w:r>
      <w:r w:rsidR="00F92426">
        <w:rPr>
          <w:szCs w:val="22"/>
        </w:rPr>
        <w:t>s</w:t>
      </w:r>
      <w:r w:rsidRPr="00CD7101">
        <w:rPr>
          <w:szCs w:val="22"/>
        </w:rPr>
        <w:t xml:space="preserve">.), </w:t>
      </w:r>
      <w:r>
        <w:rPr>
          <w:szCs w:val="22"/>
        </w:rPr>
        <w:t xml:space="preserve">Legal </w:t>
      </w:r>
      <w:r w:rsidR="00B950DB">
        <w:rPr>
          <w:szCs w:val="22"/>
        </w:rPr>
        <w:t>Adviser</w:t>
      </w:r>
      <w:r w:rsidRPr="00CD7101">
        <w:rPr>
          <w:szCs w:val="22"/>
        </w:rPr>
        <w:t xml:space="preserve">, </w:t>
      </w:r>
      <w:r w:rsidR="00B950DB">
        <w:rPr>
          <w:szCs w:val="22"/>
        </w:rPr>
        <w:t>Trademarks Department</w:t>
      </w:r>
      <w:r w:rsidRPr="00CD7101">
        <w:rPr>
          <w:szCs w:val="22"/>
        </w:rPr>
        <w:t xml:space="preserve">, Ministry of </w:t>
      </w:r>
      <w:r w:rsidR="00B950DB">
        <w:rPr>
          <w:szCs w:val="22"/>
        </w:rPr>
        <w:t>Commerce and Investment</w:t>
      </w:r>
      <w:r w:rsidRPr="00CD7101">
        <w:rPr>
          <w:szCs w:val="22"/>
        </w:rPr>
        <w:t>, Riyadh</w:t>
      </w:r>
    </w:p>
    <w:p w:rsidR="00D65202" w:rsidRPr="00CD7101" w:rsidRDefault="00D65202" w:rsidP="00D65202">
      <w:pPr>
        <w:rPr>
          <w:szCs w:val="22"/>
        </w:rPr>
      </w:pPr>
    </w:p>
    <w:p w:rsidR="00CD21EE" w:rsidRPr="00CD7101" w:rsidRDefault="00CD21EE" w:rsidP="00CD21EE">
      <w:pPr>
        <w:rPr>
          <w:szCs w:val="22"/>
          <w:u w:val="single"/>
        </w:rPr>
      </w:pPr>
    </w:p>
    <w:p w:rsidR="00285BCA" w:rsidRDefault="00285BCA" w:rsidP="00285BCA">
      <w:pPr>
        <w:rPr>
          <w:u w:val="single"/>
        </w:rPr>
      </w:pPr>
      <w:r>
        <w:rPr>
          <w:u w:val="single"/>
        </w:rPr>
        <w:t>INDE/INDIA</w:t>
      </w:r>
    </w:p>
    <w:p w:rsidR="00285BCA" w:rsidRDefault="00285BCA" w:rsidP="00285BCA">
      <w:pPr>
        <w:rPr>
          <w:u w:val="single"/>
        </w:rPr>
      </w:pPr>
    </w:p>
    <w:p w:rsidR="00056182" w:rsidRDefault="00056182" w:rsidP="00056182">
      <w:proofErr w:type="spellStart"/>
      <w:r>
        <w:t>Subasani</w:t>
      </w:r>
      <w:proofErr w:type="spellEnd"/>
      <w:r>
        <w:t xml:space="preserve"> PURUSHOTHAMAN</w:t>
      </w:r>
      <w:r w:rsidRPr="001545C7">
        <w:t xml:space="preserve"> (M</w:t>
      </w:r>
      <w:r>
        <w:t>s</w:t>
      </w:r>
      <w:r w:rsidRPr="001545C7">
        <w:t xml:space="preserve">.), </w:t>
      </w:r>
      <w:r>
        <w:t>Senior Examiner</w:t>
      </w:r>
      <w:r w:rsidRPr="001545C7">
        <w:t xml:space="preserve"> of Trade</w:t>
      </w:r>
      <w:r>
        <w:t>m</w:t>
      </w:r>
      <w:r w:rsidRPr="001545C7">
        <w:t xml:space="preserve">arks, Department of Industrial </w:t>
      </w:r>
      <w:r w:rsidRPr="00362025">
        <w:t xml:space="preserve">Policy and Promotion, Ministry of Commerce and Industry, </w:t>
      </w:r>
      <w:r>
        <w:t>Chennai</w:t>
      </w:r>
    </w:p>
    <w:p w:rsidR="00056182" w:rsidRPr="00362025" w:rsidRDefault="00056182" w:rsidP="00056182"/>
    <w:p w:rsidR="00755765" w:rsidRPr="0082375F" w:rsidRDefault="00755765">
      <w:pPr>
        <w:rPr>
          <w:szCs w:val="22"/>
          <w:u w:val="single"/>
        </w:rPr>
      </w:pPr>
    </w:p>
    <w:p w:rsidR="003120EF" w:rsidRPr="00F2642F" w:rsidRDefault="003120EF" w:rsidP="003120E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120EF" w:rsidRPr="00F2642F" w:rsidRDefault="003120EF" w:rsidP="003120EF">
      <w:pPr>
        <w:rPr>
          <w:szCs w:val="22"/>
          <w:u w:val="single"/>
        </w:rPr>
      </w:pPr>
    </w:p>
    <w:p w:rsidR="003120EF" w:rsidRPr="00CE1CE0" w:rsidRDefault="003120EF" w:rsidP="003120EF">
      <w:pPr>
        <w:rPr>
          <w:szCs w:val="22"/>
        </w:rPr>
      </w:pPr>
      <w:proofErr w:type="spellStart"/>
      <w:r>
        <w:rPr>
          <w:szCs w:val="22"/>
        </w:rPr>
        <w:t>Suthasinee</w:t>
      </w:r>
      <w:proofErr w:type="spellEnd"/>
      <w:r>
        <w:rPr>
          <w:szCs w:val="22"/>
        </w:rPr>
        <w:t xml:space="preserve"> JAOVISIDTHA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 w:rsidR="003E0BB0"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626C19" w:rsidRDefault="00626C19" w:rsidP="00626C19">
      <w:pPr>
        <w:rPr>
          <w:szCs w:val="22"/>
        </w:rPr>
      </w:pPr>
    </w:p>
    <w:p w:rsidR="00626C19" w:rsidRDefault="00626C19" w:rsidP="00626C19">
      <w:pPr>
        <w:rPr>
          <w:szCs w:val="22"/>
        </w:rPr>
      </w:pPr>
      <w:proofErr w:type="spellStart"/>
      <w:r>
        <w:rPr>
          <w:szCs w:val="22"/>
        </w:rPr>
        <w:t>Sudkhet</w:t>
      </w:r>
      <w:proofErr w:type="spellEnd"/>
      <w:r>
        <w:rPr>
          <w:szCs w:val="22"/>
        </w:rPr>
        <w:t xml:space="preserve"> BORIBOONSRI (Mr.), Counsellor, Permanent Mission to the World Trade Organization (WTO), Geneva</w:t>
      </w:r>
    </w:p>
    <w:p w:rsidR="00626C19" w:rsidRDefault="00626C19" w:rsidP="00626C19">
      <w:pPr>
        <w:rPr>
          <w:szCs w:val="22"/>
        </w:rPr>
      </w:pPr>
    </w:p>
    <w:p w:rsidR="003120EF" w:rsidRDefault="003120EF" w:rsidP="003120EF">
      <w:pPr>
        <w:rPr>
          <w:szCs w:val="22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47FAC" w:rsidRPr="005C617C" w:rsidRDefault="00E47FAC" w:rsidP="00E47FA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E47FAC">
        <w:rPr>
          <w:szCs w:val="22"/>
        </w:rPr>
        <w:t>Willibrord</w:t>
      </w:r>
      <w:proofErr w:type="spellEnd"/>
      <w:r w:rsidRPr="00E47FAC">
        <w:rPr>
          <w:szCs w:val="22"/>
        </w:rPr>
        <w:t xml:space="preserve"> NEYS (Mr.), Lawyer, Legal Affairs, Benelux Office for Intellectual Property (BOIP), The Hague</w:t>
      </w:r>
    </w:p>
    <w:p w:rsidR="00527ECE" w:rsidRPr="005C617C" w:rsidRDefault="00527ECE" w:rsidP="00527ECE">
      <w:pPr>
        <w:tabs>
          <w:tab w:val="left" w:pos="3686"/>
        </w:tabs>
        <w:suppressAutoHyphens/>
        <w:outlineLvl w:val="0"/>
        <w:rPr>
          <w:szCs w:val="22"/>
        </w:rPr>
      </w:pPr>
    </w:p>
    <w:p w:rsidR="00527ECE" w:rsidRPr="005C617C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5B6E78">
        <w:rPr>
          <w:szCs w:val="22"/>
        </w:rPr>
        <w:t>Senior Intellectual Property Assistant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D0A94" w:rsidRPr="00FC4730" w:rsidRDefault="00FD0A94" w:rsidP="00FD0A94">
      <w:pPr>
        <w:rPr>
          <w:szCs w:val="22"/>
          <w:u w:val="single"/>
          <w:lang w:val="fr-CH"/>
        </w:rPr>
      </w:pPr>
      <w:r w:rsidRPr="00FC4730">
        <w:rPr>
          <w:szCs w:val="22"/>
          <w:u w:val="single"/>
          <w:lang w:val="fr-CH"/>
        </w:rPr>
        <w:t xml:space="preserve">Association américaine du droit de la propriété intellectuelle (AIPLA)/American </w:t>
      </w:r>
      <w:proofErr w:type="spellStart"/>
      <w:r w:rsidRPr="00FC4730">
        <w:rPr>
          <w:szCs w:val="22"/>
          <w:u w:val="single"/>
          <w:lang w:val="fr-CH"/>
        </w:rPr>
        <w:t>Intellectual</w:t>
      </w:r>
      <w:proofErr w:type="spellEnd"/>
      <w:r w:rsidRPr="00FC4730">
        <w:rPr>
          <w:szCs w:val="22"/>
          <w:u w:val="single"/>
          <w:lang w:val="fr-CH"/>
        </w:rPr>
        <w:t xml:space="preserve"> </w:t>
      </w:r>
      <w:proofErr w:type="spellStart"/>
      <w:r w:rsidRPr="00FC4730">
        <w:rPr>
          <w:szCs w:val="22"/>
          <w:u w:val="single"/>
          <w:lang w:val="fr-CH"/>
        </w:rPr>
        <w:t>Property</w:t>
      </w:r>
      <w:proofErr w:type="spellEnd"/>
      <w:r w:rsidRPr="00FC4730">
        <w:rPr>
          <w:szCs w:val="22"/>
          <w:u w:val="single"/>
          <w:lang w:val="fr-CH"/>
        </w:rPr>
        <w:t xml:space="preserve"> Law Association (AIPLA) </w:t>
      </w:r>
    </w:p>
    <w:p w:rsidR="004567F3" w:rsidRPr="00092674" w:rsidRDefault="00FD0A94" w:rsidP="004567F3">
      <w:pPr>
        <w:rPr>
          <w:szCs w:val="22"/>
          <w:u w:val="single"/>
        </w:rPr>
      </w:pPr>
      <w:r>
        <w:rPr>
          <w:szCs w:val="22"/>
        </w:rPr>
        <w:t>Jessie ROBERTS (Ms.), Member, AIPLA Trademark Treaties and International Law Committee, Great Falls</w:t>
      </w:r>
    </w:p>
    <w:p w:rsidR="00FD0A94" w:rsidRPr="00092674" w:rsidRDefault="00FD0A94" w:rsidP="00FD0A94">
      <w:pPr>
        <w:rPr>
          <w:szCs w:val="22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E441A7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>Bruno MACHADO</w:t>
      </w:r>
      <w:r w:rsidR="00EC7BE1" w:rsidRPr="00E441A7">
        <w:rPr>
          <w:szCs w:val="22"/>
          <w:lang w:val="fr-CH"/>
        </w:rPr>
        <w:t xml:space="preserve"> (Mr.)</w:t>
      </w:r>
      <w:r w:rsidRPr="00E441A7">
        <w:rPr>
          <w:szCs w:val="22"/>
          <w:lang w:val="fr-CH"/>
        </w:rPr>
        <w:t xml:space="preserve">, </w:t>
      </w:r>
      <w:proofErr w:type="spellStart"/>
      <w:r w:rsidRPr="00E441A7">
        <w:rPr>
          <w:szCs w:val="22"/>
          <w:lang w:val="fr-CH"/>
        </w:rPr>
        <w:t>Representative</w:t>
      </w:r>
      <w:proofErr w:type="spellEnd"/>
      <w:r w:rsidRPr="00E441A7">
        <w:rPr>
          <w:szCs w:val="22"/>
          <w:lang w:val="fr-CH"/>
        </w:rPr>
        <w:t xml:space="preserve">, Geneva </w:t>
      </w:r>
    </w:p>
    <w:p w:rsidR="0022164A" w:rsidRPr="00E441A7" w:rsidRDefault="0022164A" w:rsidP="0022164A">
      <w:pPr>
        <w:rPr>
          <w:szCs w:val="22"/>
          <w:lang w:val="fr-CH"/>
        </w:rPr>
      </w:pPr>
    </w:p>
    <w:p w:rsidR="00E441A7" w:rsidRPr="00436977" w:rsidRDefault="00E441A7" w:rsidP="00E441A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E441A7" w:rsidRPr="008B7496" w:rsidRDefault="00E441A7" w:rsidP="00E441A7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B7496">
        <w:rPr>
          <w:szCs w:val="22"/>
          <w:lang w:val="fr-CH"/>
        </w:rPr>
        <w:t xml:space="preserve">Kimberley BAILLIE (Ms.), Member, </w:t>
      </w:r>
      <w:r w:rsidR="003E4D92" w:rsidRPr="008B7496">
        <w:rPr>
          <w:szCs w:val="22"/>
          <w:lang w:val="fr-CH"/>
        </w:rPr>
        <w:t xml:space="preserve">Trademark Agent, Gowling WLG, </w:t>
      </w:r>
      <w:r w:rsidRPr="008B7496">
        <w:rPr>
          <w:szCs w:val="22"/>
          <w:lang w:val="fr-CH"/>
        </w:rPr>
        <w:t xml:space="preserve">Ottawa </w:t>
      </w:r>
    </w:p>
    <w:p w:rsidR="007801DC" w:rsidRPr="008B7496" w:rsidRDefault="007801DC" w:rsidP="007801DC">
      <w:pPr>
        <w:rPr>
          <w:szCs w:val="22"/>
          <w:lang w:val="fr-CH"/>
        </w:rPr>
      </w:pPr>
    </w:p>
    <w:p w:rsidR="007801DC" w:rsidRPr="00521384" w:rsidRDefault="007801DC" w:rsidP="007801DC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</w:t>
      </w:r>
      <w:r w:rsidR="005A4D79">
        <w:rPr>
          <w:szCs w:val="22"/>
        </w:rPr>
        <w:t xml:space="preserve"> (Mr.)</w:t>
      </w:r>
      <w:r>
        <w:rPr>
          <w:szCs w:val="22"/>
        </w:rPr>
        <w:t xml:space="preserve">, </w:t>
      </w:r>
      <w:r w:rsidR="005A4D79">
        <w:rPr>
          <w:szCs w:val="22"/>
        </w:rPr>
        <w:t xml:space="preserve">Japan Patent Attorney, Trademark Department, </w:t>
      </w:r>
      <w:proofErr w:type="spellStart"/>
      <w:r w:rsidR="005A4D79">
        <w:rPr>
          <w:szCs w:val="22"/>
        </w:rPr>
        <w:t>Sei</w:t>
      </w:r>
      <w:proofErr w:type="spellEnd"/>
      <w:r w:rsidR="005A4D79">
        <w:rPr>
          <w:szCs w:val="22"/>
        </w:rPr>
        <w:t xml:space="preserve"> Saito Trademark and Patent Firm, Osaka</w:t>
      </w:r>
    </w:p>
    <w:p w:rsidR="00E441A7" w:rsidRPr="007801DC" w:rsidRDefault="00E441A7" w:rsidP="00E441A7">
      <w:pPr>
        <w:rPr>
          <w:szCs w:val="22"/>
        </w:rPr>
      </w:pPr>
    </w:p>
    <w:p w:rsidR="00D05DE0" w:rsidRDefault="00D05DE0">
      <w:pPr>
        <w:rPr>
          <w:szCs w:val="22"/>
        </w:rPr>
      </w:pPr>
    </w:p>
    <w:p w:rsidR="00626C19" w:rsidRPr="007801DC" w:rsidRDefault="00626C19">
      <w:pPr>
        <w:rPr>
          <w:szCs w:val="22"/>
        </w:rPr>
      </w:pPr>
    </w:p>
    <w:p w:rsidR="0022164A" w:rsidRPr="009A2A15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22164A" w:rsidRPr="009A2A15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90D14" w:rsidRPr="009A2A15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2164A" w:rsidRPr="00B14ED9" w:rsidRDefault="0022164A" w:rsidP="0062781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 w:rsidR="009A2A15"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="001358B3" w:rsidRPr="009A2A15">
        <w:rPr>
          <w:szCs w:val="22"/>
          <w:lang w:val="fr-CH"/>
        </w:rPr>
        <w:tab/>
      </w:r>
      <w:r w:rsidR="00B14ED9">
        <w:rPr>
          <w:szCs w:val="22"/>
          <w:lang w:val="fr-CH"/>
        </w:rPr>
        <w:t>Monique CHOINIERE</w:t>
      </w:r>
      <w:r w:rsidR="00B14ED9" w:rsidRPr="00B14ED9">
        <w:rPr>
          <w:szCs w:val="22"/>
          <w:lang w:val="fr-CH"/>
        </w:rPr>
        <w:t xml:space="preserve"> (Mme/Ms.) </w:t>
      </w:r>
      <w:r w:rsidR="00316795" w:rsidRPr="00316795">
        <w:rPr>
          <w:szCs w:val="22"/>
          <w:lang w:val="fr-FR"/>
        </w:rPr>
        <w:t>(États</w:t>
      </w:r>
      <w:r w:rsidR="00316795">
        <w:rPr>
          <w:szCs w:val="22"/>
          <w:lang w:val="fr-FR"/>
        </w:rPr>
        <w:noBreakHyphen/>
      </w:r>
      <w:r w:rsidR="00316795" w:rsidRPr="00316795">
        <w:rPr>
          <w:szCs w:val="22"/>
          <w:lang w:val="fr-FR"/>
        </w:rPr>
        <w:t>Unis</w:t>
      </w:r>
      <w:r w:rsidR="00316795">
        <w:rPr>
          <w:szCs w:val="22"/>
          <w:lang w:val="fr-FR"/>
        </w:rPr>
        <w:t> </w:t>
      </w:r>
      <w:r w:rsidR="00316795" w:rsidRPr="00316795">
        <w:rPr>
          <w:szCs w:val="22"/>
          <w:lang w:val="fr-FR"/>
        </w:rPr>
        <w:t xml:space="preserve">d’Amérique/United States of </w:t>
      </w:r>
      <w:proofErr w:type="spellStart"/>
      <w:r w:rsidR="00316795" w:rsidRPr="00316795">
        <w:rPr>
          <w:szCs w:val="22"/>
          <w:lang w:val="fr-FR"/>
        </w:rPr>
        <w:t>America</w:t>
      </w:r>
      <w:proofErr w:type="spellEnd"/>
      <w:r w:rsidR="00316795" w:rsidRPr="00316795">
        <w:rPr>
          <w:szCs w:val="22"/>
          <w:lang w:val="fr-FR"/>
        </w:rPr>
        <w:t>)</w:t>
      </w:r>
    </w:p>
    <w:p w:rsidR="00C87C31" w:rsidRPr="00FD065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14ED9" w:rsidRPr="00B14ED9" w:rsidRDefault="001B0B9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</w:t>
      </w:r>
      <w:r w:rsidR="0022164A" w:rsidRPr="00FD0652">
        <w:rPr>
          <w:szCs w:val="22"/>
          <w:lang w:val="fr-CH"/>
        </w:rPr>
        <w:t>s/Vice-Chairs:</w:t>
      </w:r>
      <w:r w:rsidR="0022164A" w:rsidRPr="00FD0652">
        <w:rPr>
          <w:szCs w:val="22"/>
          <w:lang w:val="fr-CH"/>
        </w:rPr>
        <w:tab/>
      </w:r>
      <w:r w:rsidR="001358B3" w:rsidRPr="00FD0652">
        <w:rPr>
          <w:szCs w:val="22"/>
          <w:lang w:val="fr-CH"/>
        </w:rPr>
        <w:tab/>
      </w:r>
      <w:r w:rsidR="0082375F">
        <w:rPr>
          <w:szCs w:val="22"/>
          <w:lang w:val="fr-CH"/>
        </w:rPr>
        <w:t xml:space="preserve">Chi </w:t>
      </w:r>
      <w:proofErr w:type="spellStart"/>
      <w:r w:rsidR="0082375F">
        <w:rPr>
          <w:szCs w:val="22"/>
          <w:lang w:val="fr-CH"/>
        </w:rPr>
        <w:t>Suan</w:t>
      </w:r>
      <w:proofErr w:type="spellEnd"/>
      <w:r w:rsidR="0082375F">
        <w:rPr>
          <w:szCs w:val="22"/>
          <w:lang w:val="fr-CH"/>
        </w:rPr>
        <w:t xml:space="preserve"> KOK</w:t>
      </w:r>
      <w:r w:rsidR="0082375F" w:rsidRPr="00B14ED9">
        <w:rPr>
          <w:szCs w:val="22"/>
          <w:lang w:val="fr-CH"/>
        </w:rPr>
        <w:t xml:space="preserve"> (Mme/Ms.) (</w:t>
      </w:r>
      <w:r w:rsidR="0082375F">
        <w:rPr>
          <w:szCs w:val="22"/>
          <w:lang w:val="fr-CH"/>
        </w:rPr>
        <w:t>Singapour/Singapore</w:t>
      </w:r>
      <w:r w:rsidR="0082375F" w:rsidRPr="00B14ED9">
        <w:rPr>
          <w:szCs w:val="22"/>
          <w:lang w:val="fr-CH"/>
        </w:rPr>
        <w:t>)</w:t>
      </w:r>
    </w:p>
    <w:p w:rsidR="00C87C31" w:rsidRPr="00B14ED9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="0082375F" w:rsidRPr="00B14ED9">
        <w:rPr>
          <w:szCs w:val="22"/>
          <w:lang w:val="fr-CH"/>
        </w:rPr>
        <w:t xml:space="preserve">Sébastien TINGUELY </w:t>
      </w:r>
      <w:r w:rsidR="0082375F" w:rsidRPr="00376905">
        <w:rPr>
          <w:lang w:val="fr-CH"/>
        </w:rPr>
        <w:t>(M</w:t>
      </w:r>
      <w:proofErr w:type="gramStart"/>
      <w:r w:rsidR="0082375F" w:rsidRPr="00376905">
        <w:rPr>
          <w:lang w:val="fr-CH"/>
        </w:rPr>
        <w:t>./</w:t>
      </w:r>
      <w:proofErr w:type="gramEnd"/>
      <w:r w:rsidR="0082375F" w:rsidRPr="00376905">
        <w:rPr>
          <w:lang w:val="fr-CH"/>
        </w:rPr>
        <w:t>Mr.)</w:t>
      </w:r>
      <w:r w:rsidR="0082375F" w:rsidRPr="00B14ED9">
        <w:rPr>
          <w:szCs w:val="22"/>
          <w:lang w:val="fr-CH"/>
        </w:rPr>
        <w:t xml:space="preserve"> (</w:t>
      </w:r>
      <w:r w:rsidR="0082375F">
        <w:rPr>
          <w:szCs w:val="22"/>
          <w:lang w:val="fr-CH"/>
        </w:rPr>
        <w:t>Suisse</w:t>
      </w:r>
      <w:r w:rsidR="0082375F" w:rsidRPr="00B14ED9">
        <w:rPr>
          <w:szCs w:val="22"/>
          <w:lang w:val="fr-CH"/>
        </w:rPr>
        <w:t>/</w:t>
      </w:r>
      <w:r w:rsidR="0082375F">
        <w:rPr>
          <w:szCs w:val="22"/>
          <w:lang w:val="fr-CH"/>
        </w:rPr>
        <w:t>Switzerland</w:t>
      </w:r>
      <w:r w:rsidR="0082375F" w:rsidRPr="00B14ED9">
        <w:rPr>
          <w:szCs w:val="22"/>
          <w:lang w:val="fr-CH"/>
        </w:rPr>
        <w:t>)</w:t>
      </w:r>
    </w:p>
    <w:p w:rsidR="00B14ED9" w:rsidRPr="00FD0652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CF1D61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="001358B3" w:rsidRPr="00CF1D61">
        <w:rPr>
          <w:szCs w:val="22"/>
          <w:lang w:val="fr-CH"/>
        </w:rPr>
        <w:tab/>
      </w:r>
      <w:r w:rsidR="00CB4741" w:rsidRPr="00CF1D61">
        <w:rPr>
          <w:szCs w:val="22"/>
          <w:lang w:val="fr-CH"/>
        </w:rPr>
        <w:t>Belkis FAVA (Mme/Ms.) (OMPI/WIPO)</w:t>
      </w: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26C19" w:rsidRDefault="00626C19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9C325D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9C32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9C32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r w:rsidRPr="00376905">
        <w:rPr>
          <w:lang w:val="fr-CH"/>
        </w:rPr>
        <w:t>Francis GURRY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>Mr.), directeur général/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</w:p>
    <w:p w:rsidR="00376905" w:rsidRPr="00376905" w:rsidRDefault="00376905" w:rsidP="00376905">
      <w:pPr>
        <w:rPr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proofErr w:type="spellStart"/>
      <w:r w:rsidRPr="00376905">
        <w:rPr>
          <w:lang w:val="fr-CH"/>
        </w:rPr>
        <w:t>Yoshiyuki</w:t>
      </w:r>
      <w:proofErr w:type="spellEnd"/>
      <w:r w:rsidRPr="00376905">
        <w:rPr>
          <w:lang w:val="fr-CH"/>
        </w:rPr>
        <w:t xml:space="preserve"> TAKAGI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 xml:space="preserve">Mr.), sous-directeur général/Assistant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 </w:t>
      </w:r>
    </w:p>
    <w:p w:rsidR="00376905" w:rsidRPr="00376905" w:rsidRDefault="00376905" w:rsidP="00376905">
      <w:pPr>
        <w:rPr>
          <w:lang w:val="fr-CH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u w:val="single"/>
          <w:lang w:val="fr-FR"/>
        </w:rPr>
        <w:t xml:space="preserve"> </w:t>
      </w:r>
      <w:r w:rsidR="00376905"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 xml:space="preserve">/Head, IT </w:t>
      </w:r>
      <w:proofErr w:type="spellStart"/>
      <w:r w:rsidRPr="002A3C3C">
        <w:rPr>
          <w:szCs w:val="22"/>
          <w:lang w:val="fr-FR"/>
        </w:rPr>
        <w:t>Systems</w:t>
      </w:r>
      <w:proofErr w:type="spellEnd"/>
      <w:r w:rsidRPr="002A3C3C">
        <w:rPr>
          <w:szCs w:val="22"/>
          <w:lang w:val="fr-FR"/>
        </w:rPr>
        <w:t xml:space="preserve">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Pr="000E2DC6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0E2DC6" w:rsidRDefault="007817F6" w:rsidP="005D02E7">
      <w:pPr>
        <w:pStyle w:val="EndofDocument0"/>
        <w:jc w:val="left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="00DF6A09" w:rsidRPr="005D02E7">
        <w:rPr>
          <w:rFonts w:ascii="Arial" w:hAnsi="Arial" w:cs="Arial"/>
          <w:sz w:val="22"/>
          <w:szCs w:val="22"/>
        </w:rPr>
        <w:t xml:space="preserve">/ </w:t>
      </w:r>
      <w:r w:rsidR="00DF6A09">
        <w:rPr>
          <w:rFonts w:ascii="Arial" w:hAnsi="Arial" w:cs="Arial"/>
          <w:sz w:val="22"/>
          <w:szCs w:val="22"/>
          <w:lang w:val="ru-RU"/>
        </w:rPr>
        <w:t>приложение</w:t>
      </w:r>
      <w:r w:rsidR="00DF6A09">
        <w:rPr>
          <w:rFonts w:ascii="Arial" w:hAnsi="Arial" w:cs="Arial"/>
          <w:sz w:val="22"/>
          <w:szCs w:val="22"/>
        </w:rPr>
        <w:t> II</w:t>
      </w:r>
      <w:r w:rsidR="00DF6A09" w:rsidRPr="005D02E7">
        <w:rPr>
          <w:rFonts w:ascii="Arial" w:hAnsi="Arial" w:cs="Arial"/>
          <w:sz w:val="22"/>
          <w:szCs w:val="22"/>
        </w:rPr>
        <w:t xml:space="preserve"> </w:t>
      </w:r>
      <w:r w:rsidR="00DF6A09">
        <w:rPr>
          <w:rFonts w:ascii="Arial" w:hAnsi="Arial" w:cs="Arial"/>
          <w:sz w:val="22"/>
          <w:szCs w:val="22"/>
          <w:lang w:val="ru-RU"/>
        </w:rPr>
        <w:t>следует</w:t>
      </w:r>
      <w:r w:rsidRPr="000E2DC6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7817F6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D567E5" w:rsidRDefault="00A06769" w:rsidP="00A06769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>
      <w:rPr>
        <w:lang w:val="fr-CH"/>
      </w:rPr>
      <w:t>28</w:t>
    </w:r>
    <w:r w:rsidRPr="00D567E5">
      <w:rPr>
        <w:lang w:val="fr-CH"/>
      </w:rPr>
      <w:t>/</w:t>
    </w:r>
    <w:r>
      <w:rPr>
        <w:lang w:val="fr-CH"/>
      </w:rPr>
      <w:t>2</w:t>
    </w:r>
  </w:p>
  <w:p w:rsidR="00A06769" w:rsidRPr="00FA072B" w:rsidRDefault="00A06769" w:rsidP="00A06769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085413">
      <w:rPr>
        <w:noProof/>
      </w:rPr>
      <w:t>9</w:t>
    </w:r>
    <w:r>
      <w:fldChar w:fldCharType="end"/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130034" w:rsidRDefault="00A06769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8</w:t>
    </w:r>
    <w:r w:rsidRPr="00130034">
      <w:rPr>
        <w:lang w:val="fr-CH"/>
      </w:rPr>
      <w:t>/2</w:t>
    </w:r>
  </w:p>
  <w:p w:rsidR="00A06769" w:rsidRDefault="00A06769" w:rsidP="00A06769">
    <w:pPr>
      <w:pStyle w:val="Header"/>
    </w:pP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59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541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02E7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90E49"/>
    <w:rsid w:val="006923EF"/>
    <w:rsid w:val="00693836"/>
    <w:rsid w:val="00694799"/>
    <w:rsid w:val="0069539E"/>
    <w:rsid w:val="0069759C"/>
    <w:rsid w:val="006A0BF4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DF6219"/>
    <w:rsid w:val="00DF6A0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59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F7AB-4ED7-41B8-B2C5-BFCA477C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1598</Words>
  <Characters>11877</Characters>
  <Application>Microsoft Office Word</Application>
  <DocSecurity>4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2019 (CE28)</cp:lastModifiedBy>
  <cp:revision>2</cp:revision>
  <cp:lastPrinted>2018-05-08T08:48:00Z</cp:lastPrinted>
  <dcterms:created xsi:type="dcterms:W3CDTF">2018-06-15T10:02:00Z</dcterms:created>
  <dcterms:modified xsi:type="dcterms:W3CDTF">2018-06-15T10:02:00Z</dcterms:modified>
</cp:coreProperties>
</file>